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068"/>
        <w:gridCol w:w="6246"/>
      </w:tblGrid>
      <w:tr w:rsidR="00662C84" w:rsidRPr="00510CA2" w:rsidTr="004B6A3C">
        <w:tc>
          <w:tcPr>
            <w:tcW w:w="4068" w:type="dxa"/>
          </w:tcPr>
          <w:p w:rsidR="00662C84" w:rsidRPr="00662C84" w:rsidRDefault="00662C84" w:rsidP="00662C84">
            <w:pPr>
              <w:spacing w:after="0" w:line="240" w:lineRule="auto"/>
              <w:jc w:val="center"/>
              <w:rPr>
                <w:rFonts w:ascii="Times New Roman" w:hAnsi="Times New Roman" w:cs="Times New Roman"/>
                <w:sz w:val="24"/>
                <w:szCs w:val="24"/>
              </w:rPr>
            </w:pPr>
            <w:r w:rsidRPr="00662C84">
              <w:rPr>
                <w:rFonts w:ascii="Times New Roman" w:hAnsi="Times New Roman" w:cs="Times New Roman"/>
                <w:sz w:val="24"/>
                <w:szCs w:val="24"/>
              </w:rPr>
              <w:t>UBND HUYỆN GIA LỘC</w:t>
            </w:r>
          </w:p>
          <w:p w:rsidR="00662C84" w:rsidRPr="00662C84" w:rsidRDefault="00662C84" w:rsidP="00662C84">
            <w:pPr>
              <w:spacing w:after="0" w:line="240" w:lineRule="auto"/>
              <w:jc w:val="center"/>
              <w:rPr>
                <w:rFonts w:ascii="Times New Roman" w:hAnsi="Times New Roman" w:cs="Times New Roman"/>
                <w:b/>
                <w:bCs/>
                <w:sz w:val="24"/>
                <w:szCs w:val="24"/>
              </w:rPr>
            </w:pPr>
            <w:r w:rsidRPr="00662C84">
              <w:rPr>
                <w:rFonts w:ascii="Times New Roman" w:hAnsi="Times New Roman" w:cs="Times New Roman"/>
                <w:b/>
                <w:bCs/>
                <w:sz w:val="24"/>
                <w:szCs w:val="24"/>
              </w:rPr>
              <w:t>TRƯỜNG MN HOÀNG DIỆU</w:t>
            </w:r>
          </w:p>
          <w:p w:rsidR="00662C84" w:rsidRPr="00662C84" w:rsidRDefault="00662C84" w:rsidP="004B6A3C">
            <w:pPr>
              <w:spacing w:after="0"/>
              <w:jc w:val="center"/>
              <w:rPr>
                <w:rFonts w:ascii="Times New Roman" w:hAnsi="Times New Roman" w:cs="Times New Roman"/>
                <w:sz w:val="24"/>
                <w:szCs w:val="24"/>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7216" behindDoc="0" locked="0" layoutInCell="1" allowOverlap="1" wp14:anchorId="2450FADD" wp14:editId="51B4B658">
                      <wp:simplePos x="0" y="0"/>
                      <wp:positionH relativeFrom="column">
                        <wp:posOffset>812165</wp:posOffset>
                      </wp:positionH>
                      <wp:positionV relativeFrom="paragraph">
                        <wp:posOffset>27305</wp:posOffset>
                      </wp:positionV>
                      <wp:extent cx="914400" cy="4445"/>
                      <wp:effectExtent l="12065" t="8255" r="698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7D6FD" id="_x0000_t32" coordsize="21600,21600" o:spt="32" o:oned="t" path="m,l21600,21600e" filled="f">
                      <v:path arrowok="t" fillok="f" o:connecttype="none"/>
                      <o:lock v:ext="edit" shapetype="t"/>
                    </v:shapetype>
                    <v:shape id="Straight Arrow Connector 2" o:spid="_x0000_s1026" type="#_x0000_t32" style="position:absolute;margin-left:63.95pt;margin-top:2.15pt;width:1in;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"/>
                  </w:pict>
                </mc:Fallback>
              </mc:AlternateContent>
            </w:r>
          </w:p>
          <w:p w:rsidR="00662C84" w:rsidRPr="00662C84" w:rsidRDefault="00662C84" w:rsidP="004B6A3C">
            <w:pPr>
              <w:spacing w:after="0"/>
              <w:jc w:val="center"/>
              <w:rPr>
                <w:rFonts w:ascii="Times New Roman" w:hAnsi="Times New Roman" w:cs="Times New Roman"/>
                <w:sz w:val="24"/>
                <w:szCs w:val="24"/>
              </w:rPr>
            </w:pPr>
          </w:p>
        </w:tc>
        <w:tc>
          <w:tcPr>
            <w:tcW w:w="6246" w:type="dxa"/>
          </w:tcPr>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CỘNG HÒA XÃ HỘI CHỦ NGHĨA VIỆT NAM</w:t>
            </w:r>
          </w:p>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Độc lập – Tự do – Hạnh phúc</w:t>
            </w:r>
          </w:p>
          <w:p w:rsidR="00662C84" w:rsidRPr="00662C84" w:rsidRDefault="00662C84" w:rsidP="004B6A3C">
            <w:pPr>
              <w:spacing w:after="0"/>
              <w:jc w:val="center"/>
              <w:rPr>
                <w:rFonts w:ascii="Times New Roman" w:hAnsi="Times New Roman" w:cs="Times New Roman"/>
                <w:sz w:val="24"/>
                <w:szCs w:val="24"/>
                <w:vertAlign w:val="superscript"/>
                <w:lang w:val="pt-BR"/>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9264" behindDoc="0" locked="0" layoutInCell="1" allowOverlap="1" wp14:anchorId="1CC42171" wp14:editId="2B43ACDE">
                      <wp:simplePos x="0" y="0"/>
                      <wp:positionH relativeFrom="column">
                        <wp:posOffset>960120</wp:posOffset>
                      </wp:positionH>
                      <wp:positionV relativeFrom="paragraph">
                        <wp:posOffset>22860</wp:posOffset>
                      </wp:positionV>
                      <wp:extent cx="1943100" cy="4445"/>
                      <wp:effectExtent l="7620" t="13335" r="1143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38B16"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8pt" to="22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"/>
                  </w:pict>
                </mc:Fallback>
              </mc:AlternateContent>
            </w:r>
            <w:r w:rsidRPr="00662C84">
              <w:rPr>
                <w:rFonts w:ascii="Times New Roman" w:hAnsi="Times New Roman" w:cs="Times New Roman"/>
                <w:sz w:val="24"/>
                <w:szCs w:val="24"/>
                <w:vertAlign w:val="superscript"/>
                <w:lang w:val="pt-BR"/>
              </w:rPr>
              <w:t xml:space="preserve">                                                      </w:t>
            </w:r>
          </w:p>
          <w:p w:rsidR="00662C84" w:rsidRPr="00662C84" w:rsidRDefault="00662C84" w:rsidP="004B6A3C">
            <w:pPr>
              <w:spacing w:after="0"/>
              <w:rPr>
                <w:rFonts w:ascii="Times New Roman" w:hAnsi="Times New Roman" w:cs="Times New Roman"/>
                <w:i/>
                <w:iCs/>
                <w:sz w:val="24"/>
                <w:szCs w:val="24"/>
              </w:rPr>
            </w:pPr>
            <w:r w:rsidRPr="00662C84">
              <w:rPr>
                <w:rFonts w:ascii="Times New Roman" w:hAnsi="Times New Roman" w:cs="Times New Roman"/>
                <w:i/>
                <w:iCs/>
                <w:sz w:val="24"/>
                <w:szCs w:val="24"/>
              </w:rPr>
              <w:t xml:space="preserve">             Hoàng Diệ</w:t>
            </w:r>
            <w:r w:rsidR="000A2EAB">
              <w:rPr>
                <w:rFonts w:ascii="Times New Roman" w:hAnsi="Times New Roman" w:cs="Times New Roman"/>
                <w:i/>
                <w:iCs/>
                <w:sz w:val="24"/>
                <w:szCs w:val="24"/>
              </w:rPr>
              <w:t>u, ngà</w:t>
            </w:r>
            <w:r w:rsidR="003251DF">
              <w:rPr>
                <w:rFonts w:ascii="Times New Roman" w:hAnsi="Times New Roman" w:cs="Times New Roman"/>
                <w:i/>
                <w:iCs/>
                <w:sz w:val="24"/>
                <w:szCs w:val="24"/>
                <w:lang w:val="vi-VN"/>
              </w:rPr>
              <w:t>y 9</w:t>
            </w:r>
            <w:r w:rsidR="005263FE">
              <w:rPr>
                <w:rFonts w:ascii="Times New Roman" w:hAnsi="Times New Roman" w:cs="Times New Roman"/>
                <w:i/>
                <w:iCs/>
                <w:sz w:val="24"/>
                <w:szCs w:val="24"/>
                <w:lang w:val="vi-VN"/>
              </w:rPr>
              <w:t xml:space="preserve"> </w:t>
            </w:r>
            <w:r w:rsidR="000A2EAB">
              <w:rPr>
                <w:rFonts w:ascii="Times New Roman" w:hAnsi="Times New Roman" w:cs="Times New Roman"/>
                <w:i/>
                <w:iCs/>
                <w:sz w:val="24"/>
                <w:szCs w:val="24"/>
                <w:lang w:val="vi-VN"/>
              </w:rPr>
              <w:t xml:space="preserve"> </w:t>
            </w:r>
            <w:r w:rsidR="00280EEB">
              <w:rPr>
                <w:rFonts w:ascii="Times New Roman" w:hAnsi="Times New Roman" w:cs="Times New Roman"/>
                <w:i/>
                <w:iCs/>
                <w:sz w:val="24"/>
                <w:szCs w:val="24"/>
              </w:rPr>
              <w:t xml:space="preserve">tháng </w:t>
            </w:r>
            <w:r w:rsidR="003251DF">
              <w:rPr>
                <w:rFonts w:ascii="Times New Roman" w:hAnsi="Times New Roman" w:cs="Times New Roman"/>
                <w:i/>
                <w:iCs/>
                <w:sz w:val="24"/>
                <w:szCs w:val="24"/>
                <w:lang w:val="vi-VN"/>
              </w:rPr>
              <w:t>4</w:t>
            </w:r>
            <w:r w:rsidR="00CE39C8">
              <w:rPr>
                <w:rFonts w:ascii="Times New Roman" w:hAnsi="Times New Roman" w:cs="Times New Roman"/>
                <w:i/>
                <w:iCs/>
                <w:sz w:val="24"/>
                <w:szCs w:val="24"/>
              </w:rPr>
              <w:t xml:space="preserve">  năm </w:t>
            </w:r>
            <w:r w:rsidR="00CE39C8">
              <w:rPr>
                <w:rFonts w:ascii="Times New Roman" w:hAnsi="Times New Roman" w:cs="Times New Roman"/>
                <w:i/>
                <w:iCs/>
                <w:sz w:val="24"/>
                <w:szCs w:val="24"/>
                <w:lang w:val="vi-VN"/>
              </w:rPr>
              <w:t>2024</w:t>
            </w:r>
          </w:p>
        </w:tc>
      </w:tr>
    </w:tbl>
    <w:p w:rsidR="003251DF" w:rsidRDefault="003251DF" w:rsidP="003251DF">
      <w:pPr>
        <w:shd w:val="clear" w:color="auto" w:fill="FFFFFF"/>
        <w:spacing w:line="150" w:lineRule="atLeast"/>
        <w:rPr>
          <w:rFonts w:ascii="Arial" w:hAnsi="Arial" w:cs="Arial"/>
          <w:color w:val="333333"/>
          <w:sz w:val="21"/>
          <w:szCs w:val="21"/>
        </w:rPr>
      </w:pPr>
    </w:p>
    <w:p w:rsidR="003251DF" w:rsidRPr="003251DF" w:rsidRDefault="003251DF" w:rsidP="003251DF">
      <w:pPr>
        <w:pStyle w:val="NormalWeb"/>
        <w:shd w:val="clear" w:color="auto" w:fill="FFFFFF"/>
        <w:spacing w:before="0" w:beforeAutospacing="0" w:after="150" w:afterAutospacing="0"/>
        <w:jc w:val="center"/>
        <w:rPr>
          <w:rFonts w:ascii="Arial" w:hAnsi="Arial" w:cs="Arial"/>
          <w:color w:val="0D0D0D" w:themeColor="text1" w:themeTint="F2"/>
          <w:sz w:val="21"/>
          <w:szCs w:val="21"/>
        </w:rPr>
      </w:pPr>
      <w:r w:rsidRPr="003251DF">
        <w:rPr>
          <w:b/>
          <w:bCs/>
          <w:color w:val="0D0D0D" w:themeColor="text1" w:themeTint="F2"/>
          <w:sz w:val="28"/>
          <w:szCs w:val="28"/>
        </w:rPr>
        <w:t>TUYÊN TRUYỀN</w:t>
      </w:r>
    </w:p>
    <w:p w:rsidR="003251DF" w:rsidRPr="003251DF" w:rsidRDefault="003251DF" w:rsidP="003251DF">
      <w:pPr>
        <w:pStyle w:val="NormalWeb"/>
        <w:shd w:val="clear" w:color="auto" w:fill="FFFFFF"/>
        <w:spacing w:before="0" w:beforeAutospacing="0" w:after="150" w:afterAutospacing="0"/>
        <w:jc w:val="center"/>
        <w:rPr>
          <w:rFonts w:ascii="Arial" w:hAnsi="Arial" w:cs="Arial"/>
          <w:color w:val="0D0D0D" w:themeColor="text1" w:themeTint="F2"/>
          <w:sz w:val="21"/>
          <w:szCs w:val="21"/>
        </w:rPr>
      </w:pPr>
      <w:r w:rsidRPr="003251DF">
        <w:rPr>
          <w:b/>
          <w:bCs/>
          <w:color w:val="0D0D0D" w:themeColor="text1" w:themeTint="F2"/>
          <w:sz w:val="28"/>
          <w:szCs w:val="28"/>
        </w:rPr>
        <w:t>CHĂM SÓC MẮT CHO TRẺ MẦM NON</w:t>
      </w:r>
    </w:p>
    <w:p w:rsidR="003251DF" w:rsidRPr="003251DF" w:rsidRDefault="003251DF" w:rsidP="003251DF">
      <w:pPr>
        <w:pStyle w:val="NormalWeb"/>
        <w:shd w:val="clear" w:color="auto" w:fill="FFFFFF"/>
        <w:spacing w:before="0" w:beforeAutospacing="0" w:after="150" w:afterAutospacing="0"/>
        <w:jc w:val="both"/>
        <w:rPr>
          <w:b/>
          <w:color w:val="333333"/>
          <w:sz w:val="36"/>
          <w:szCs w:val="36"/>
          <w:lang w:val="vi-VN"/>
        </w:rPr>
      </w:pPr>
      <w:r>
        <w:rPr>
          <w:rFonts w:ascii="Arial" w:hAnsi="Arial" w:cs="Arial"/>
          <w:color w:val="333333"/>
          <w:sz w:val="21"/>
          <w:szCs w:val="21"/>
        </w:rPr>
        <w:t> </w:t>
      </w:r>
      <w:r w:rsidRPr="003251DF">
        <w:rPr>
          <w:b/>
          <w:color w:val="333333"/>
          <w:sz w:val="36"/>
          <w:szCs w:val="36"/>
          <w:lang w:val="vi-VN"/>
        </w:rPr>
        <w:t xml:space="preserve">Phụ huynh thân </w:t>
      </w:r>
      <w:r>
        <w:rPr>
          <w:b/>
          <w:color w:val="333333"/>
          <w:sz w:val="36"/>
          <w:szCs w:val="36"/>
          <w:lang w:val="vi-VN"/>
        </w:rPr>
        <w:t>mến!</w:t>
      </w:r>
      <w:r w:rsidRPr="003251DF">
        <w:rPr>
          <w:b/>
          <w:color w:val="333333"/>
          <w:sz w:val="36"/>
          <w:szCs w:val="36"/>
          <w:lang w:val="vi-VN"/>
        </w:rPr>
        <w:t xml:space="preserve"> </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b/>
          <w:bCs/>
          <w:color w:val="000000"/>
          <w:sz w:val="28"/>
          <w:szCs w:val="28"/>
          <w:shd w:val="clear" w:color="auto" w:fill="FFFFFF"/>
          <w:lang w:eastAsia="ja-JP"/>
        </w:rPr>
        <w:t>Việc chăm sóc mắt cho trẻ là vô cùng quan trọng, cha mẹ của trẻ cần quan tâm ngay từ khi trẻ mới lọt lòng.</w:t>
      </w:r>
    </w:p>
    <w:p w:rsidR="003251DF" w:rsidRPr="003251DF" w:rsidRDefault="003251DF" w:rsidP="003251DF">
      <w:pPr>
        <w:shd w:val="clear" w:color="auto" w:fill="FFFFFF"/>
        <w:spacing w:after="150" w:line="240" w:lineRule="auto"/>
        <w:jc w:val="both"/>
        <w:rPr>
          <w:rFonts w:ascii="Arial" w:eastAsia="Times New Roman" w:hAnsi="Arial" w:cs="Arial"/>
          <w:color w:val="333333"/>
          <w:sz w:val="20"/>
          <w:szCs w:val="20"/>
          <w:lang w:eastAsia="ja-JP"/>
        </w:rPr>
      </w:pPr>
      <w:r w:rsidRPr="003251DF">
        <w:rPr>
          <w:rFonts w:ascii="Arial" w:eastAsia="Times New Roman" w:hAnsi="Arial" w:cs="Arial"/>
          <w:color w:val="333333"/>
          <w:sz w:val="20"/>
          <w:szCs w:val="20"/>
          <w:lang w:eastAsia="ja-JP"/>
        </w:rPr>
        <w:t> </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 Đối với trẻ nhỏ cần vệ sinh mắt bé mỗi ngày, tránh để bé dụi tay lên mắt thường xuyên. Và luôn giữ tay bé sạch sẽ để lỡ bé có dụi tay lên mắt cũng hạn chế gây viêm nhiễm</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Khi phát hiện những bất thường hoặc những bệnh lý ở mắt như: Mắt trẻ đỏ, có nhiều ghèn, ngủ dậy hai mí mắt dính chặt vào nhau khó mở được mắt, chảy nước mắt sống, mi mắt sưng to. Trẻ hay dụi mắt, ngứa mắt, nóng rát và cộm xốn trong mắt, đau nhức nhẹ ở mắt … nên đưa trẻ đi khám tại cơ sở y tế chuyên khoa mắt.</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Việc nhỏ thuốc nhỏ mắt cho trẻ không dễ thực hiện, vì thế chờ khi bé ngủ cha mẹ mới nhỏ mắt cho bé, vì bé thức sẽ khóc nước mắt làm trôi thuốc.</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Đối với những bé ở lứa tuổi đi học cần vệ sinh mắt sạch sẽ mỗi ngày, hạn chế dụi tay lên mắt, khi trẻ đi bơi về cha mẹ nên lấy nước muối sinh lý rửa mắt cho trẻ vì đây là nơi dễ gây lây nhiễm các bệnh về mắt. Đặc biệt chú ý những biểu hiện bất thường ở mắt bé để sớm phát hiện những tật khúc xạ: Cận, viễn, loạn thị.</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b/>
          <w:bCs/>
          <w:color w:val="000000"/>
          <w:sz w:val="28"/>
          <w:szCs w:val="28"/>
          <w:shd w:val="clear" w:color="auto" w:fill="FFFFFF"/>
          <w:lang w:eastAsia="ja-JP"/>
        </w:rPr>
        <w:t>Khi thấy trẻ có những biểu hiện:</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Trẻ xem tivi hay chạy lại gần hoặc trẻ ở lớp phải chạy lại gần bảng hoặc chép bài của bạn</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Trẻ hay nheo mắt hoặc có tư thế nghiêng đầu khi xem tivi hoặc nhìn một vật ở nơi xa</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Thường hay dụi mắt mặc dù trẻ không buồn ngủ</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Sợ ánh sáng hoặc chói mắt</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Trẻ hay than mỏi mắt, nhức đầu hoặc chảy nước mắt</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Nhắm một mắt khi đọc hoặc xem tivi</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lastRenderedPageBreak/>
        <w:t>- Thường không thích các hoạt động liên quan tới thị giác gần như vẽ hình tô màu hay tập đọc, hoặc các hoạt động liên quan tới thị giác xa như chơi ném bóng</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b/>
          <w:bCs/>
          <w:color w:val="000000"/>
          <w:sz w:val="28"/>
          <w:szCs w:val="28"/>
          <w:shd w:val="clear" w:color="auto" w:fill="FFFFFF"/>
          <w:lang w:eastAsia="ja-JP"/>
        </w:rPr>
        <w:t>Khi trẻ có những biểu hiện trên nên đưa trẻ tới các cơ sở y tế để khám kiểm tra mắt bé</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Để phòng tránh, trẻ cần học tập và chơi ở khoảng cách thích hợp. Bàn ngồi học vừa kích thước cơ thể:</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Đối với trẻ Mầm non: Ghế có độ cao từ 26cm – 28cm – 30cm, còn bàn cao trong khoảng 48cm – 50cm – 52cm.</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Chiều ngang tối thiểu của bàn cho một chỗ ngồi là 0,4 – 0,5m.</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Khoảng cách từ Mắt – Sách vở: 25cm. Trẻ nên được hướng dẫn ngồi học ngay ngắn, đúng tư thế, không nằm đọc sách. Chọn nơi có đủ ánh sáng khi đọc sách.</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Thầy cô giáo và cha mẹ học sinh phải thường xuyên nhắc nhở, không để các em cúi gằm mặt, nghiêng đầu, áp má lên bàn học khi đọc hoặc viết.</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Ánh sáng dùng để đọc sách phải có cường độ lớn gấp 3 lần cường độ ánh sáng trong phòng. Chọn giấy học, sách vở không quá bóng, chữ in rõ ràng không gây mỏi mệt mắt. Không cúi gằm hoặc đưa sách quá gần mắt.</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Trẻ có tật khúc xạ nên cho ngồi gần bảng. Khi làm việc với máy tính khoảng 30 phút thì cho mắt nghỉ ngơi, nhìn ra xa khoảng 30 giây, hoặc có thể đi lại tới lui trong phòng cũng giúp mắt trẻ đươc nghỉ ngơi.</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Khi chơi game hoặc xem tivi và video không để trẻ ngồi quá lâu; khi xem tivi nên ngồi xem ở khoảng cách 2,5 đến 3 mét. Khi tham gia các phương tiện giao thông (tàu, xe, máy bay...) không nên đọc sách vì chuyển động lắc lư gập ghềnh làm ta phải thay đổi điều tiết liên tục gây mệt mỏi về thị giác.</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b/>
          <w:bCs/>
          <w:color w:val="000000"/>
          <w:sz w:val="28"/>
          <w:szCs w:val="28"/>
          <w:shd w:val="clear" w:color="auto" w:fill="FFFFFF"/>
          <w:lang w:eastAsia="ja-JP"/>
        </w:rPr>
        <w:t>Bổ sung thực phẩm tốt cho mắt</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Bổ sung các thực phẩm giàu vitamin A, B1, B12, tốt cho mắt vào khẩu phần ăn hàng ngày như: Trứng, cá hồi, bông cải xanh, có nhiều trong rau củ quả có màu đậm, thịt cá, trứng, sữa</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Uống vitamin A đầy đủ theo lịch của trạm y tế.</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b/>
          <w:bCs/>
          <w:color w:val="000000"/>
          <w:sz w:val="28"/>
          <w:szCs w:val="28"/>
          <w:shd w:val="clear" w:color="auto" w:fill="FFFFFF"/>
          <w:lang w:eastAsia="ja-JP"/>
        </w:rPr>
        <w:t>Cách phòng bệnh:</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Đảm bảo chiếu sáng tốt, nhà trường phải đảm bảo điều kiện của các lớp học theo đúng quy định, cụ thể: Phòng học cần chiếu sáng đồng đều. Tăng cường chiếu sáng tự nhiên. Tổng diện tích cửa phòng học không dưới 1/5 diện tích phòng học. Trần, tường phải sáng mầu. Tránh các đồ vật có bề mặt bóng gây lóa. Bóng điện phải được bố trí phù hợp, tránh sấp bóng, tránh lóa. Hướng ngồi của học sinh không được quay lưng ra cửa.</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lastRenderedPageBreak/>
        <w:t>- Cấu trúc và sắp xếp bảng, bàn ghế phải đảm bảo yêu cầu:</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Chế độ học tập của học sinh hợp lý, kết hợp học tập, vui chơi, nghỉ ngơi, lao động để mắt được nghỉ.</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Times New Roman" w:eastAsia="Times New Roman" w:hAnsi="Times New Roman" w:cs="Times New Roman"/>
          <w:color w:val="000000"/>
          <w:sz w:val="28"/>
          <w:szCs w:val="28"/>
          <w:shd w:val="clear" w:color="auto" w:fill="FFFFFF"/>
          <w:lang w:eastAsia="ja-JP"/>
        </w:rPr>
        <w:t>- Giáo dục cho học sinh có ý thức vệ sinh trong học tập đồng thời tăng cường nâng cao sức khỏe qua chế độ dinh dưỡng đủ chất, Bổ sung thực phẩm tốt cho mắt, bổ sung vitamin A cho học sinh. Hạn chế sử dụng máy vi tính, điện thoại..., Giữ khoảng cách mắt hợp lý khi đọc và viết, Để mắt nghỉ ngơi, Bảo vệ và chăm sóc đôi mắt từ bên trong</w:t>
      </w:r>
    </w:p>
    <w:p w:rsidR="003251DF" w:rsidRPr="003251DF" w:rsidRDefault="003251DF" w:rsidP="003251DF">
      <w:pPr>
        <w:shd w:val="clear" w:color="auto" w:fill="FFFFFF"/>
        <w:spacing w:after="150" w:line="240" w:lineRule="auto"/>
        <w:ind w:firstLine="720"/>
        <w:jc w:val="both"/>
        <w:rPr>
          <w:rFonts w:ascii="Arial" w:eastAsia="Times New Roman" w:hAnsi="Arial" w:cs="Arial"/>
          <w:color w:val="333333"/>
          <w:sz w:val="20"/>
          <w:szCs w:val="20"/>
          <w:lang w:eastAsia="ja-JP"/>
        </w:rPr>
      </w:pPr>
      <w:r w:rsidRPr="003251DF">
        <w:rPr>
          <w:rFonts w:ascii="Arial" w:eastAsia="Times New Roman" w:hAnsi="Arial" w:cs="Arial"/>
          <w:color w:val="333333"/>
          <w:sz w:val="20"/>
          <w:szCs w:val="20"/>
          <w:lang w:eastAsia="ja-JP"/>
        </w:rPr>
        <w:t> </w:t>
      </w:r>
    </w:p>
    <w:p w:rsidR="005263FE" w:rsidRPr="0037026D" w:rsidRDefault="005263FE" w:rsidP="005263FE">
      <w:pPr>
        <w:pStyle w:val="NormalWeb"/>
        <w:shd w:val="clear" w:color="auto" w:fill="FFFFFF"/>
        <w:spacing w:before="120" w:beforeAutospacing="0" w:after="120" w:afterAutospacing="0" w:line="360" w:lineRule="auto"/>
        <w:ind w:left="-142"/>
        <w:jc w:val="center"/>
        <w:rPr>
          <w:i/>
          <w:iCs/>
          <w:sz w:val="28"/>
          <w:szCs w:val="28"/>
        </w:rPr>
      </w:pPr>
      <w:r>
        <w:rPr>
          <w:sz w:val="28"/>
          <w:szCs w:val="28"/>
          <w:shd w:val="clear" w:color="auto" w:fill="FFFFFF"/>
        </w:rPr>
        <w:t xml:space="preserve">                                                               </w:t>
      </w:r>
      <w:r>
        <w:rPr>
          <w:sz w:val="28"/>
          <w:szCs w:val="28"/>
          <w:shd w:val="clear" w:color="auto" w:fill="FFFFFF"/>
          <w:lang w:val="vi-VN"/>
        </w:rPr>
        <w:t>Hoàng Diệu</w:t>
      </w:r>
      <w:r>
        <w:rPr>
          <w:i/>
          <w:iCs/>
          <w:sz w:val="28"/>
          <w:szCs w:val="28"/>
        </w:rPr>
        <w:t xml:space="preserve">, </w:t>
      </w:r>
      <w:r w:rsidR="003251DF">
        <w:rPr>
          <w:i/>
          <w:iCs/>
          <w:sz w:val="28"/>
          <w:szCs w:val="28"/>
          <w:lang w:val="vi-VN"/>
        </w:rPr>
        <w:t>ngày 9</w:t>
      </w:r>
      <w:r>
        <w:rPr>
          <w:i/>
          <w:iCs/>
          <w:sz w:val="28"/>
          <w:szCs w:val="28"/>
        </w:rPr>
        <w:t xml:space="preserve"> tháng </w:t>
      </w:r>
      <w:r w:rsidR="003251DF">
        <w:rPr>
          <w:i/>
          <w:iCs/>
          <w:sz w:val="28"/>
          <w:szCs w:val="28"/>
          <w:lang w:val="vi-VN"/>
        </w:rPr>
        <w:t>4</w:t>
      </w:r>
      <w:bookmarkStart w:id="0" w:name="_GoBack"/>
      <w:bookmarkEnd w:id="0"/>
      <w:r>
        <w:rPr>
          <w:i/>
          <w:iCs/>
          <w:sz w:val="28"/>
          <w:szCs w:val="28"/>
        </w:rPr>
        <w:t xml:space="preserve"> năm </w:t>
      </w:r>
      <w:r>
        <w:rPr>
          <w:i/>
          <w:iCs/>
          <w:sz w:val="28"/>
          <w:szCs w:val="28"/>
          <w:lang w:val="vi-VN"/>
        </w:rPr>
        <w:t>2024</w:t>
      </w:r>
    </w:p>
    <w:p w:rsidR="005263FE" w:rsidRPr="000A70FA" w:rsidRDefault="005263FE" w:rsidP="005263FE">
      <w:pPr>
        <w:jc w:val="center"/>
        <w:rPr>
          <w:b/>
          <w:bCs/>
          <w:color w:val="111111"/>
          <w:szCs w:val="28"/>
        </w:rPr>
      </w:pPr>
      <w:r>
        <w:rPr>
          <w:b/>
          <w:bCs/>
          <w:color w:val="111111"/>
          <w:szCs w:val="28"/>
        </w:rPr>
        <w:t xml:space="preserve">                                                            </w:t>
      </w:r>
    </w:p>
    <w:p w:rsidR="009C5835" w:rsidRPr="009C5835" w:rsidRDefault="009C5835" w:rsidP="005263FE">
      <w:pPr>
        <w:shd w:val="clear" w:color="auto" w:fill="FFFFFF"/>
        <w:spacing w:after="150" w:line="240" w:lineRule="auto"/>
        <w:jc w:val="center"/>
        <w:rPr>
          <w:rFonts w:ascii="Arial" w:eastAsia="Times New Roman" w:hAnsi="Arial" w:cs="Arial"/>
          <w:color w:val="333333"/>
          <w:sz w:val="21"/>
          <w:szCs w:val="21"/>
          <w:lang w:eastAsia="ja-JP"/>
        </w:rPr>
      </w:pPr>
    </w:p>
    <w:p w:rsidR="009C5835" w:rsidRDefault="009C5835" w:rsidP="009C5835">
      <w:pPr>
        <w:pStyle w:val="NormalWeb"/>
        <w:shd w:val="clear" w:color="auto" w:fill="FFFFFF"/>
        <w:spacing w:before="0" w:beforeAutospacing="0" w:after="165" w:afterAutospacing="0"/>
        <w:ind w:firstLine="720"/>
        <w:rPr>
          <w:rFonts w:ascii="Helvetica" w:hAnsi="Helvetica" w:cs="Helvetica"/>
          <w:color w:val="333333"/>
          <w:sz w:val="21"/>
          <w:szCs w:val="21"/>
        </w:rPr>
      </w:pPr>
    </w:p>
    <w:p w:rsidR="003814F5" w:rsidRPr="00662C84" w:rsidRDefault="00662C84" w:rsidP="00662C84">
      <w:pPr>
        <w:spacing w:after="0" w:line="240" w:lineRule="auto"/>
        <w:jc w:val="both"/>
        <w:rPr>
          <w:rFonts w:ascii="Times New Roman" w:hAnsi="Times New Roman" w:cs="Times New Roman"/>
          <w:b/>
          <w:sz w:val="24"/>
          <w:szCs w:val="24"/>
        </w:rPr>
      </w:pPr>
      <w:r w:rsidRPr="00662C8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814F5" w:rsidRPr="00662C84">
        <w:rPr>
          <w:rFonts w:ascii="Times New Roman" w:hAnsi="Times New Roman" w:cs="Times New Roman"/>
          <w:b/>
          <w:sz w:val="24"/>
          <w:szCs w:val="24"/>
        </w:rPr>
        <w:t>TM NHÀ TRƯỜNG</w:t>
      </w:r>
    </w:p>
    <w:p w:rsidR="003814F5" w:rsidRPr="00662C84" w:rsidRDefault="003814F5"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w:t>
      </w:r>
    </w:p>
    <w:p w:rsidR="003814F5" w:rsidRDefault="003814F5" w:rsidP="00662C84">
      <w:pPr>
        <w:spacing w:after="0" w:line="240" w:lineRule="auto"/>
        <w:jc w:val="both"/>
        <w:rPr>
          <w:rFonts w:ascii="Times New Roman" w:hAnsi="Times New Roman" w:cs="Times New Roman"/>
          <w:sz w:val="24"/>
          <w:szCs w:val="24"/>
          <w:lang w:val="pt-BR"/>
        </w:rPr>
      </w:pPr>
      <w:r w:rsidRPr="00662C84">
        <w:rPr>
          <w:rFonts w:ascii="Times New Roman" w:hAnsi="Times New Roman" w:cs="Times New Roman"/>
          <w:sz w:val="24"/>
          <w:szCs w:val="24"/>
          <w:lang w:val="pt-BR"/>
        </w:rPr>
        <w:t xml:space="preserve">                                                                                                      (Ký, ghi rõ họ tên)</w:t>
      </w:r>
    </w:p>
    <w:p w:rsidR="000F4850" w:rsidRPr="000F4850" w:rsidRDefault="000F4850" w:rsidP="00662C84">
      <w:pPr>
        <w:spacing w:after="0" w:line="240" w:lineRule="auto"/>
        <w:jc w:val="both"/>
        <w:rPr>
          <w:rFonts w:ascii="Times New Roman" w:hAnsi="Times New Roman" w:cs="Times New Roman"/>
          <w:sz w:val="16"/>
          <w:szCs w:val="16"/>
          <w:lang w:val="pt-BR"/>
        </w:rPr>
      </w:pPr>
    </w:p>
    <w:p w:rsidR="00662C84" w:rsidRPr="000F4850" w:rsidRDefault="00F11938" w:rsidP="003814F5">
      <w:pPr>
        <w:tabs>
          <w:tab w:val="left" w:pos="6432"/>
        </w:tabs>
        <w:jc w:val="both"/>
        <w:rPr>
          <w:noProof/>
        </w:rPr>
      </w:pPr>
      <w:r>
        <w:rPr>
          <w:rFonts w:ascii="Times New Roman" w:hAnsi="Times New Roman" w:cs="Times New Roman"/>
          <w:noProof/>
          <w:sz w:val="16"/>
          <w:szCs w:val="16"/>
          <w:lang w:eastAsia="ja-JP"/>
        </w:rPr>
        <w:drawing>
          <wp:anchor distT="0" distB="0" distL="114300" distR="114300" simplePos="0" relativeHeight="251660288" behindDoc="0" locked="0" layoutInCell="1" allowOverlap="1" wp14:anchorId="411383EF" wp14:editId="24B95140">
            <wp:simplePos x="0" y="0"/>
            <wp:positionH relativeFrom="column">
              <wp:posOffset>4110991</wp:posOffset>
            </wp:positionH>
            <wp:positionV relativeFrom="paragraph">
              <wp:posOffset>116205</wp:posOffset>
            </wp:positionV>
            <wp:extent cx="72390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4858835409248_d218be98967c60dead6f2f7d5455b6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485775"/>
                    </a:xfrm>
                    <a:prstGeom prst="rect">
                      <a:avLst/>
                    </a:prstGeom>
                  </pic:spPr>
                </pic:pic>
              </a:graphicData>
            </a:graphic>
            <wp14:sizeRelH relativeFrom="page">
              <wp14:pctWidth>0</wp14:pctWidth>
            </wp14:sizeRelH>
            <wp14:sizeRelV relativeFrom="page">
              <wp14:pctHeight>0</wp14:pctHeight>
            </wp14:sizeRelV>
          </wp:anchor>
        </w:drawing>
      </w:r>
      <w:r w:rsidR="00280EEB">
        <w:rPr>
          <w:b/>
          <w:lang w:val="pt-BR"/>
        </w:rPr>
        <w:t xml:space="preserve">   </w:t>
      </w:r>
      <w:r w:rsidR="003814F5">
        <w:rPr>
          <w:b/>
          <w:lang w:val="pt-BR"/>
        </w:rPr>
        <w:t xml:space="preserve">                                                                </w:t>
      </w:r>
      <w:r w:rsidR="00662C84">
        <w:rPr>
          <w:b/>
          <w:lang w:val="pt-BR"/>
        </w:rPr>
        <w:t xml:space="preserve">                             </w:t>
      </w:r>
      <w:r w:rsidR="000F4850">
        <w:rPr>
          <w:b/>
          <w:lang w:val="pt-BR"/>
        </w:rPr>
        <w:t xml:space="preserve">    </w:t>
      </w:r>
      <w:r w:rsidR="00662C84">
        <w:rPr>
          <w:b/>
          <w:lang w:val="pt-BR"/>
        </w:rPr>
        <w:t xml:space="preserve"> </w:t>
      </w:r>
      <w:r w:rsidR="003814F5">
        <w:rPr>
          <w:b/>
          <w:lang w:val="pt-BR"/>
        </w:rPr>
        <w:t xml:space="preserve"> </w:t>
      </w:r>
      <w:r w:rsidR="000F4850">
        <w:rPr>
          <w:b/>
          <w:lang w:val="pt-BR"/>
        </w:rPr>
        <w:t xml:space="preserve">  </w:t>
      </w:r>
      <w:r w:rsidR="003814F5">
        <w:rPr>
          <w:b/>
          <w:lang w:val="pt-BR"/>
        </w:rPr>
        <w:t xml:space="preserve"> </w:t>
      </w:r>
    </w:p>
    <w:p w:rsidR="000D4E5D" w:rsidRDefault="003814F5" w:rsidP="000D4E5D">
      <w:pPr>
        <w:jc w:val="both"/>
        <w:rPr>
          <w:rFonts w:ascii="Times New Roman" w:hAnsi="Times New Roman" w:cs="Times New Roman"/>
          <w:b/>
          <w:sz w:val="28"/>
          <w:szCs w:val="28"/>
          <w:lang w:val="pt-BR"/>
        </w:rPr>
      </w:pPr>
      <w:r w:rsidRPr="00662C84">
        <w:rPr>
          <w:rFonts w:ascii="Times New Roman" w:hAnsi="Times New Roman" w:cs="Times New Roman"/>
          <w:b/>
          <w:sz w:val="28"/>
          <w:szCs w:val="28"/>
          <w:lang w:val="pt-BR"/>
        </w:rPr>
        <w:t xml:space="preserve">                                                  </w:t>
      </w:r>
      <w:r w:rsidR="00C34428">
        <w:rPr>
          <w:rFonts w:ascii="Times New Roman" w:hAnsi="Times New Roman" w:cs="Times New Roman"/>
          <w:b/>
          <w:sz w:val="28"/>
          <w:szCs w:val="28"/>
          <w:lang w:val="pt-BR"/>
        </w:rPr>
        <w:t xml:space="preserve">      </w:t>
      </w:r>
      <w:r w:rsidR="000D4E5D">
        <w:rPr>
          <w:rFonts w:ascii="Times New Roman" w:hAnsi="Times New Roman" w:cs="Times New Roman"/>
          <w:b/>
          <w:sz w:val="28"/>
          <w:szCs w:val="28"/>
          <w:lang w:val="pt-BR"/>
        </w:rPr>
        <w:t xml:space="preserve">                              </w:t>
      </w:r>
      <w:r w:rsidR="00C34428">
        <w:rPr>
          <w:rFonts w:ascii="Times New Roman" w:hAnsi="Times New Roman" w:cs="Times New Roman"/>
          <w:b/>
          <w:sz w:val="28"/>
          <w:szCs w:val="28"/>
          <w:lang w:val="pt-BR"/>
        </w:rPr>
        <w:t xml:space="preserve"> </w:t>
      </w:r>
    </w:p>
    <w:p w:rsidR="001565EC" w:rsidRPr="000D4E5D" w:rsidRDefault="000D4E5D" w:rsidP="000D4E5D">
      <w:pPr>
        <w:jc w:val="both"/>
        <w:rPr>
          <w:rFonts w:ascii="Times New Roman" w:hAnsi="Times New Roman" w:cs="Times New Roman"/>
          <w:b/>
          <w:sz w:val="28"/>
          <w:szCs w:val="28"/>
          <w:lang w:val="pt-BR"/>
          <w14:glow w14:rad="1485900">
            <w14:srgbClr w14:val="000000">
              <w14:alpha w14:val="93000"/>
            </w14:srgbClr>
          </w14:glow>
        </w:rPr>
      </w:pPr>
      <w:r>
        <w:rPr>
          <w:rFonts w:ascii="Times New Roman" w:hAnsi="Times New Roman" w:cs="Times New Roman"/>
          <w:b/>
          <w:sz w:val="28"/>
          <w:szCs w:val="28"/>
          <w:lang w:val="vi-VN"/>
        </w:rPr>
        <w:t xml:space="preserve">                                                                                           Nguyễn Thị Loan</w:t>
      </w:r>
      <w:r w:rsidR="00C34428">
        <w:rPr>
          <w:rFonts w:ascii="Times New Roman" w:hAnsi="Times New Roman" w:cs="Times New Roman"/>
          <w:b/>
          <w:sz w:val="28"/>
          <w:szCs w:val="28"/>
          <w:lang w:val="pt-BR"/>
        </w:rPr>
        <w:t xml:space="preserve">                                         </w:t>
      </w:r>
      <w:r>
        <w:rPr>
          <w:rFonts w:ascii="Times New Roman" w:hAnsi="Times New Roman" w:cs="Times New Roman"/>
          <w:b/>
          <w:sz w:val="28"/>
          <w:szCs w:val="28"/>
          <w:lang w:val="pt-BR"/>
        </w:rPr>
        <w:t xml:space="preserve">                    </w:t>
      </w:r>
    </w:p>
    <w:p w:rsidR="001565EC" w:rsidRDefault="001565EC" w:rsidP="001565E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0D4E5D">
        <w:rPr>
          <w:rFonts w:ascii="Times New Roman" w:hAnsi="Times New Roman" w:cs="Times New Roman"/>
          <w:sz w:val="24"/>
          <w:szCs w:val="24"/>
          <w:lang w:val="pt-BR"/>
        </w:rPr>
        <w:t xml:space="preserve">  </w:t>
      </w:r>
    </w:p>
    <w:p w:rsidR="001565EC" w:rsidRPr="001565EC" w:rsidRDefault="001565EC" w:rsidP="001565EC">
      <w:pPr>
        <w:spacing w:after="0" w:line="240" w:lineRule="auto"/>
        <w:rPr>
          <w:rFonts w:ascii="Times New Roman" w:hAnsi="Times New Roman" w:cs="Times New Roman"/>
          <w:b/>
          <w:sz w:val="24"/>
          <w:szCs w:val="24"/>
        </w:rPr>
      </w:pPr>
      <w:r>
        <w:rPr>
          <w:rFonts w:ascii="Times New Roman" w:hAnsi="Times New Roman" w:cs="Times New Roman"/>
          <w:sz w:val="24"/>
          <w:szCs w:val="24"/>
          <w:lang w:val="pt-BR"/>
        </w:rPr>
        <w:t xml:space="preserve">                           </w:t>
      </w:r>
      <w:r w:rsidR="000B242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p>
    <w:p w:rsidR="001565EC" w:rsidRDefault="001565EC" w:rsidP="001565EC">
      <w:pPr>
        <w:tabs>
          <w:tab w:val="left" w:pos="6432"/>
        </w:tabs>
        <w:jc w:val="both"/>
        <w:rPr>
          <w:noProof/>
        </w:rPr>
      </w:pPr>
      <w:r>
        <w:rPr>
          <w:b/>
          <w:lang w:val="pt-BR"/>
        </w:rPr>
        <w:t xml:space="preserve">                                                                                                                            </w:t>
      </w:r>
      <w:r>
        <w:rPr>
          <w:noProof/>
        </w:rPr>
        <w:t xml:space="preserve"> </w:t>
      </w:r>
    </w:p>
    <w:p w:rsidR="001565EC" w:rsidRDefault="001565EC">
      <w:pPr>
        <w:rPr>
          <w:rFonts w:ascii="Times New Roman" w:hAnsi="Times New Roman" w:cs="Times New Roman"/>
          <w:b/>
          <w:sz w:val="24"/>
          <w:szCs w:val="24"/>
        </w:rPr>
      </w:pPr>
    </w:p>
    <w:p w:rsidR="00FC1380" w:rsidRPr="00FC1380" w:rsidRDefault="00FC1380">
      <w:pPr>
        <w:rPr>
          <w:rFonts w:ascii="Times New Roman" w:hAnsi="Times New Roman" w:cs="Times New Roman"/>
          <w:b/>
          <w:sz w:val="24"/>
          <w:szCs w:val="24"/>
        </w:rPr>
      </w:pPr>
      <w:r>
        <w:rPr>
          <w:rFonts w:ascii="Times New Roman" w:hAnsi="Times New Roman" w:cs="Times New Roman"/>
          <w:b/>
          <w:sz w:val="24"/>
          <w:szCs w:val="24"/>
        </w:rPr>
        <w:t xml:space="preserve">                                          </w:t>
      </w:r>
    </w:p>
    <w:sectPr w:rsidR="00FC1380" w:rsidRPr="00FC1380" w:rsidSect="00D57AB5">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44" w:rsidRDefault="00D13944" w:rsidP="00516B07">
      <w:pPr>
        <w:spacing w:after="0" w:line="240" w:lineRule="auto"/>
      </w:pPr>
      <w:r>
        <w:separator/>
      </w:r>
    </w:p>
  </w:endnote>
  <w:endnote w:type="continuationSeparator" w:id="0">
    <w:p w:rsidR="00D13944" w:rsidRDefault="00D13944" w:rsidP="0051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44" w:rsidRDefault="00D13944" w:rsidP="00516B07">
      <w:pPr>
        <w:spacing w:after="0" w:line="240" w:lineRule="auto"/>
      </w:pPr>
      <w:r>
        <w:separator/>
      </w:r>
    </w:p>
  </w:footnote>
  <w:footnote w:type="continuationSeparator" w:id="0">
    <w:p w:rsidR="00D13944" w:rsidRDefault="00D13944" w:rsidP="00516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1BE9"/>
    <w:multiLevelType w:val="multilevel"/>
    <w:tmpl w:val="F18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F408A"/>
    <w:multiLevelType w:val="multilevel"/>
    <w:tmpl w:val="6DA8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710FB"/>
    <w:multiLevelType w:val="multilevel"/>
    <w:tmpl w:val="5724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5C"/>
    <w:rsid w:val="0003605C"/>
    <w:rsid w:val="000A2EAB"/>
    <w:rsid w:val="000B242E"/>
    <w:rsid w:val="000D4E5D"/>
    <w:rsid w:val="000F4850"/>
    <w:rsid w:val="001565EC"/>
    <w:rsid w:val="00173861"/>
    <w:rsid w:val="00280EEB"/>
    <w:rsid w:val="003251DF"/>
    <w:rsid w:val="003814F5"/>
    <w:rsid w:val="003C14AF"/>
    <w:rsid w:val="003F5DE5"/>
    <w:rsid w:val="00493399"/>
    <w:rsid w:val="004B6A3C"/>
    <w:rsid w:val="004E2DD5"/>
    <w:rsid w:val="00516B07"/>
    <w:rsid w:val="005263FE"/>
    <w:rsid w:val="00662C84"/>
    <w:rsid w:val="0076444F"/>
    <w:rsid w:val="0078079C"/>
    <w:rsid w:val="007E653E"/>
    <w:rsid w:val="008902D9"/>
    <w:rsid w:val="008A0068"/>
    <w:rsid w:val="009617C6"/>
    <w:rsid w:val="009C5835"/>
    <w:rsid w:val="00A123E2"/>
    <w:rsid w:val="00B33358"/>
    <w:rsid w:val="00B630E1"/>
    <w:rsid w:val="00C31419"/>
    <w:rsid w:val="00C34428"/>
    <w:rsid w:val="00C6725C"/>
    <w:rsid w:val="00CB3190"/>
    <w:rsid w:val="00CE39C8"/>
    <w:rsid w:val="00D13944"/>
    <w:rsid w:val="00D13E21"/>
    <w:rsid w:val="00D13E77"/>
    <w:rsid w:val="00D57AB5"/>
    <w:rsid w:val="00D9092C"/>
    <w:rsid w:val="00DE021E"/>
    <w:rsid w:val="00E51728"/>
    <w:rsid w:val="00E554D4"/>
    <w:rsid w:val="00F11938"/>
    <w:rsid w:val="00FC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1E8E"/>
  <w15:docId w15:val="{FD5ABF22-2533-41FC-8433-802BFC66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0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05C"/>
    <w:rPr>
      <w:color w:val="0000FF"/>
      <w:u w:val="single"/>
    </w:rPr>
  </w:style>
  <w:style w:type="paragraph" w:styleId="BalloonText">
    <w:name w:val="Balloon Text"/>
    <w:basedOn w:val="Normal"/>
    <w:link w:val="BalloonTextChar"/>
    <w:uiPriority w:val="99"/>
    <w:semiHidden/>
    <w:unhideWhenUsed/>
    <w:rsid w:val="00036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5C"/>
    <w:rPr>
      <w:rFonts w:ascii="Tahoma" w:hAnsi="Tahoma" w:cs="Tahoma"/>
      <w:sz w:val="16"/>
      <w:szCs w:val="16"/>
    </w:rPr>
  </w:style>
  <w:style w:type="character" w:styleId="Strong">
    <w:name w:val="Strong"/>
    <w:basedOn w:val="DefaultParagraphFont"/>
    <w:uiPriority w:val="22"/>
    <w:qFormat/>
    <w:rsid w:val="00A123E2"/>
    <w:rPr>
      <w:b/>
      <w:bCs/>
    </w:rPr>
  </w:style>
  <w:style w:type="character" w:customStyle="1" w:styleId="Heading1Char">
    <w:name w:val="Heading 1 Char"/>
    <w:basedOn w:val="DefaultParagraphFont"/>
    <w:link w:val="Heading1"/>
    <w:uiPriority w:val="9"/>
    <w:rsid w:val="003C14AF"/>
    <w:rPr>
      <w:rFonts w:ascii="Times New Roman" w:eastAsia="Times New Roman" w:hAnsi="Times New Roman" w:cs="Times New Roman"/>
      <w:b/>
      <w:bCs/>
      <w:kern w:val="36"/>
      <w:sz w:val="48"/>
      <w:szCs w:val="48"/>
      <w:lang w:eastAsia="ja-JP"/>
    </w:rPr>
  </w:style>
  <w:style w:type="character" w:customStyle="1" w:styleId="h5">
    <w:name w:val="h5"/>
    <w:basedOn w:val="DefaultParagraphFont"/>
    <w:rsid w:val="003C14AF"/>
  </w:style>
  <w:style w:type="character" w:styleId="Emphasis">
    <w:name w:val="Emphasis"/>
    <w:basedOn w:val="DefaultParagraphFont"/>
    <w:uiPriority w:val="20"/>
    <w:qFormat/>
    <w:rsid w:val="003C14AF"/>
    <w:rPr>
      <w:i/>
      <w:iCs/>
    </w:rPr>
  </w:style>
  <w:style w:type="character" w:customStyle="1" w:styleId="text-mobile">
    <w:name w:val="text-mobile"/>
    <w:basedOn w:val="DefaultParagraphFont"/>
    <w:rsid w:val="004E2DD5"/>
  </w:style>
  <w:style w:type="paragraph" w:styleId="Header">
    <w:name w:val="header"/>
    <w:basedOn w:val="Normal"/>
    <w:link w:val="HeaderChar"/>
    <w:uiPriority w:val="99"/>
    <w:unhideWhenUsed/>
    <w:rsid w:val="0051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07"/>
  </w:style>
  <w:style w:type="paragraph" w:styleId="Footer">
    <w:name w:val="footer"/>
    <w:basedOn w:val="Normal"/>
    <w:link w:val="FooterChar"/>
    <w:uiPriority w:val="99"/>
    <w:unhideWhenUsed/>
    <w:rsid w:val="0051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07"/>
  </w:style>
  <w:style w:type="paragraph" w:styleId="NoSpacing">
    <w:name w:val="No Spacing"/>
    <w:basedOn w:val="Normal"/>
    <w:uiPriority w:val="1"/>
    <w:qFormat/>
    <w:rsid w:val="00516B07"/>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652">
      <w:bodyDiv w:val="1"/>
      <w:marLeft w:val="0"/>
      <w:marRight w:val="0"/>
      <w:marTop w:val="0"/>
      <w:marBottom w:val="0"/>
      <w:divBdr>
        <w:top w:val="none" w:sz="0" w:space="0" w:color="auto"/>
        <w:left w:val="none" w:sz="0" w:space="0" w:color="auto"/>
        <w:bottom w:val="none" w:sz="0" w:space="0" w:color="auto"/>
        <w:right w:val="none" w:sz="0" w:space="0" w:color="auto"/>
      </w:divBdr>
    </w:div>
    <w:div w:id="465507528">
      <w:bodyDiv w:val="1"/>
      <w:marLeft w:val="0"/>
      <w:marRight w:val="0"/>
      <w:marTop w:val="0"/>
      <w:marBottom w:val="0"/>
      <w:divBdr>
        <w:top w:val="none" w:sz="0" w:space="0" w:color="auto"/>
        <w:left w:val="none" w:sz="0" w:space="0" w:color="auto"/>
        <w:bottom w:val="none" w:sz="0" w:space="0" w:color="auto"/>
        <w:right w:val="none" w:sz="0" w:space="0" w:color="auto"/>
      </w:divBdr>
      <w:divsChild>
        <w:div w:id="719748667">
          <w:marLeft w:val="-75"/>
          <w:marRight w:val="-75"/>
          <w:marTop w:val="0"/>
          <w:marBottom w:val="225"/>
          <w:divBdr>
            <w:top w:val="none" w:sz="0" w:space="0" w:color="auto"/>
            <w:left w:val="none" w:sz="0" w:space="0" w:color="auto"/>
            <w:bottom w:val="none" w:sz="0" w:space="0" w:color="auto"/>
            <w:right w:val="none" w:sz="0" w:space="0" w:color="auto"/>
          </w:divBdr>
          <w:divsChild>
            <w:div w:id="1359966093">
              <w:marLeft w:val="0"/>
              <w:marRight w:val="0"/>
              <w:marTop w:val="0"/>
              <w:marBottom w:val="0"/>
              <w:divBdr>
                <w:top w:val="none" w:sz="0" w:space="0" w:color="auto"/>
                <w:left w:val="none" w:sz="0" w:space="0" w:color="auto"/>
                <w:bottom w:val="none" w:sz="0" w:space="0" w:color="auto"/>
                <w:right w:val="none" w:sz="0" w:space="0" w:color="auto"/>
              </w:divBdr>
            </w:div>
            <w:div w:id="1147549561">
              <w:marLeft w:val="0"/>
              <w:marRight w:val="0"/>
              <w:marTop w:val="0"/>
              <w:marBottom w:val="0"/>
              <w:divBdr>
                <w:top w:val="none" w:sz="0" w:space="0" w:color="auto"/>
                <w:left w:val="none" w:sz="0" w:space="0" w:color="auto"/>
                <w:bottom w:val="none" w:sz="0" w:space="0" w:color="auto"/>
                <w:right w:val="none" w:sz="0" w:space="0" w:color="auto"/>
              </w:divBdr>
            </w:div>
          </w:divsChild>
        </w:div>
        <w:div w:id="2084373118">
          <w:marLeft w:val="0"/>
          <w:marRight w:val="0"/>
          <w:marTop w:val="0"/>
          <w:marBottom w:val="225"/>
          <w:divBdr>
            <w:top w:val="none" w:sz="0" w:space="0" w:color="auto"/>
            <w:left w:val="none" w:sz="0" w:space="0" w:color="auto"/>
            <w:bottom w:val="none" w:sz="0" w:space="0" w:color="auto"/>
            <w:right w:val="none" w:sz="0" w:space="0" w:color="auto"/>
          </w:divBdr>
          <w:divsChild>
            <w:div w:id="15463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41484">
      <w:bodyDiv w:val="1"/>
      <w:marLeft w:val="0"/>
      <w:marRight w:val="0"/>
      <w:marTop w:val="0"/>
      <w:marBottom w:val="0"/>
      <w:divBdr>
        <w:top w:val="none" w:sz="0" w:space="0" w:color="auto"/>
        <w:left w:val="none" w:sz="0" w:space="0" w:color="auto"/>
        <w:bottom w:val="none" w:sz="0" w:space="0" w:color="auto"/>
        <w:right w:val="none" w:sz="0" w:space="0" w:color="auto"/>
      </w:divBdr>
      <w:divsChild>
        <w:div w:id="1680280137">
          <w:marLeft w:val="-75"/>
          <w:marRight w:val="-75"/>
          <w:marTop w:val="0"/>
          <w:marBottom w:val="225"/>
          <w:divBdr>
            <w:top w:val="none" w:sz="0" w:space="0" w:color="auto"/>
            <w:left w:val="none" w:sz="0" w:space="0" w:color="auto"/>
            <w:bottom w:val="none" w:sz="0" w:space="0" w:color="auto"/>
            <w:right w:val="none" w:sz="0" w:space="0" w:color="auto"/>
          </w:divBdr>
          <w:divsChild>
            <w:div w:id="799766359">
              <w:marLeft w:val="0"/>
              <w:marRight w:val="0"/>
              <w:marTop w:val="0"/>
              <w:marBottom w:val="0"/>
              <w:divBdr>
                <w:top w:val="none" w:sz="0" w:space="0" w:color="auto"/>
                <w:left w:val="none" w:sz="0" w:space="0" w:color="auto"/>
                <w:bottom w:val="none" w:sz="0" w:space="0" w:color="auto"/>
                <w:right w:val="none" w:sz="0" w:space="0" w:color="auto"/>
              </w:divBdr>
            </w:div>
            <w:div w:id="167138883">
              <w:marLeft w:val="0"/>
              <w:marRight w:val="0"/>
              <w:marTop w:val="0"/>
              <w:marBottom w:val="0"/>
              <w:divBdr>
                <w:top w:val="none" w:sz="0" w:space="0" w:color="auto"/>
                <w:left w:val="none" w:sz="0" w:space="0" w:color="auto"/>
                <w:bottom w:val="none" w:sz="0" w:space="0" w:color="auto"/>
                <w:right w:val="none" w:sz="0" w:space="0" w:color="auto"/>
              </w:divBdr>
            </w:div>
          </w:divsChild>
        </w:div>
        <w:div w:id="218443583">
          <w:marLeft w:val="0"/>
          <w:marRight w:val="0"/>
          <w:marTop w:val="0"/>
          <w:marBottom w:val="225"/>
          <w:divBdr>
            <w:top w:val="none" w:sz="0" w:space="0" w:color="auto"/>
            <w:left w:val="none" w:sz="0" w:space="0" w:color="auto"/>
            <w:bottom w:val="none" w:sz="0" w:space="0" w:color="auto"/>
            <w:right w:val="none" w:sz="0" w:space="0" w:color="auto"/>
          </w:divBdr>
        </w:div>
      </w:divsChild>
    </w:div>
    <w:div w:id="569854702">
      <w:bodyDiv w:val="1"/>
      <w:marLeft w:val="0"/>
      <w:marRight w:val="0"/>
      <w:marTop w:val="0"/>
      <w:marBottom w:val="0"/>
      <w:divBdr>
        <w:top w:val="none" w:sz="0" w:space="0" w:color="auto"/>
        <w:left w:val="none" w:sz="0" w:space="0" w:color="auto"/>
        <w:bottom w:val="none" w:sz="0" w:space="0" w:color="auto"/>
        <w:right w:val="none" w:sz="0" w:space="0" w:color="auto"/>
      </w:divBdr>
      <w:divsChild>
        <w:div w:id="641009755">
          <w:marLeft w:val="0"/>
          <w:marRight w:val="0"/>
          <w:marTop w:val="0"/>
          <w:marBottom w:val="0"/>
          <w:divBdr>
            <w:top w:val="none" w:sz="0" w:space="0" w:color="auto"/>
            <w:left w:val="none" w:sz="0" w:space="0" w:color="auto"/>
            <w:bottom w:val="none" w:sz="0" w:space="0" w:color="auto"/>
            <w:right w:val="none" w:sz="0" w:space="0" w:color="auto"/>
          </w:divBdr>
          <w:divsChild>
            <w:div w:id="1623463461">
              <w:marLeft w:val="0"/>
              <w:marRight w:val="0"/>
              <w:marTop w:val="0"/>
              <w:marBottom w:val="0"/>
              <w:divBdr>
                <w:top w:val="none" w:sz="0" w:space="0" w:color="auto"/>
                <w:left w:val="none" w:sz="0" w:space="0" w:color="auto"/>
                <w:bottom w:val="none" w:sz="0" w:space="0" w:color="auto"/>
                <w:right w:val="none" w:sz="0" w:space="0" w:color="auto"/>
              </w:divBdr>
              <w:divsChild>
                <w:div w:id="51467132">
                  <w:marLeft w:val="0"/>
                  <w:marRight w:val="0"/>
                  <w:marTop w:val="0"/>
                  <w:marBottom w:val="0"/>
                  <w:divBdr>
                    <w:top w:val="none" w:sz="0" w:space="0" w:color="auto"/>
                    <w:left w:val="none" w:sz="0" w:space="0" w:color="auto"/>
                    <w:bottom w:val="none" w:sz="0" w:space="0" w:color="auto"/>
                    <w:right w:val="none" w:sz="0" w:space="0" w:color="auto"/>
                  </w:divBdr>
                  <w:divsChild>
                    <w:div w:id="1713924336">
                      <w:marLeft w:val="0"/>
                      <w:marRight w:val="0"/>
                      <w:marTop w:val="0"/>
                      <w:marBottom w:val="0"/>
                      <w:divBdr>
                        <w:top w:val="none" w:sz="0" w:space="0" w:color="auto"/>
                        <w:left w:val="none" w:sz="0" w:space="0" w:color="auto"/>
                        <w:bottom w:val="none" w:sz="0" w:space="0" w:color="auto"/>
                        <w:right w:val="none" w:sz="0" w:space="0" w:color="auto"/>
                      </w:divBdr>
                    </w:div>
                    <w:div w:id="1727531347">
                      <w:marLeft w:val="0"/>
                      <w:marRight w:val="195"/>
                      <w:marTop w:val="0"/>
                      <w:marBottom w:val="0"/>
                      <w:divBdr>
                        <w:top w:val="none" w:sz="0" w:space="0" w:color="auto"/>
                        <w:left w:val="none" w:sz="0" w:space="0" w:color="auto"/>
                        <w:bottom w:val="none" w:sz="0" w:space="0" w:color="auto"/>
                        <w:right w:val="none" w:sz="0" w:space="0" w:color="auto"/>
                      </w:divBdr>
                    </w:div>
                    <w:div w:id="12049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43260">
          <w:marLeft w:val="0"/>
          <w:marRight w:val="0"/>
          <w:marTop w:val="0"/>
          <w:marBottom w:val="0"/>
          <w:divBdr>
            <w:top w:val="none" w:sz="0" w:space="0" w:color="auto"/>
            <w:left w:val="none" w:sz="0" w:space="0" w:color="auto"/>
            <w:bottom w:val="none" w:sz="0" w:space="0" w:color="auto"/>
            <w:right w:val="none" w:sz="0" w:space="0" w:color="auto"/>
          </w:divBdr>
          <w:divsChild>
            <w:div w:id="3684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00633">
      <w:bodyDiv w:val="1"/>
      <w:marLeft w:val="0"/>
      <w:marRight w:val="0"/>
      <w:marTop w:val="0"/>
      <w:marBottom w:val="0"/>
      <w:divBdr>
        <w:top w:val="none" w:sz="0" w:space="0" w:color="auto"/>
        <w:left w:val="none" w:sz="0" w:space="0" w:color="auto"/>
        <w:bottom w:val="none" w:sz="0" w:space="0" w:color="auto"/>
        <w:right w:val="none" w:sz="0" w:space="0" w:color="auto"/>
      </w:divBdr>
    </w:div>
    <w:div w:id="935097040">
      <w:bodyDiv w:val="1"/>
      <w:marLeft w:val="0"/>
      <w:marRight w:val="0"/>
      <w:marTop w:val="0"/>
      <w:marBottom w:val="0"/>
      <w:divBdr>
        <w:top w:val="none" w:sz="0" w:space="0" w:color="auto"/>
        <w:left w:val="none" w:sz="0" w:space="0" w:color="auto"/>
        <w:bottom w:val="none" w:sz="0" w:space="0" w:color="auto"/>
        <w:right w:val="none" w:sz="0" w:space="0" w:color="auto"/>
      </w:divBdr>
    </w:div>
    <w:div w:id="940651304">
      <w:bodyDiv w:val="1"/>
      <w:marLeft w:val="0"/>
      <w:marRight w:val="0"/>
      <w:marTop w:val="0"/>
      <w:marBottom w:val="0"/>
      <w:divBdr>
        <w:top w:val="none" w:sz="0" w:space="0" w:color="auto"/>
        <w:left w:val="none" w:sz="0" w:space="0" w:color="auto"/>
        <w:bottom w:val="none" w:sz="0" w:space="0" w:color="auto"/>
        <w:right w:val="none" w:sz="0" w:space="0" w:color="auto"/>
      </w:divBdr>
      <w:divsChild>
        <w:div w:id="412631680">
          <w:marLeft w:val="0"/>
          <w:marRight w:val="0"/>
          <w:marTop w:val="75"/>
          <w:marBottom w:val="0"/>
          <w:divBdr>
            <w:top w:val="none" w:sz="0" w:space="0" w:color="auto"/>
            <w:left w:val="none" w:sz="0" w:space="0" w:color="auto"/>
            <w:bottom w:val="none" w:sz="0" w:space="0" w:color="auto"/>
            <w:right w:val="none" w:sz="0" w:space="0" w:color="auto"/>
          </w:divBdr>
        </w:div>
      </w:divsChild>
    </w:div>
    <w:div w:id="1045180037">
      <w:bodyDiv w:val="1"/>
      <w:marLeft w:val="0"/>
      <w:marRight w:val="0"/>
      <w:marTop w:val="0"/>
      <w:marBottom w:val="0"/>
      <w:divBdr>
        <w:top w:val="none" w:sz="0" w:space="0" w:color="auto"/>
        <w:left w:val="none" w:sz="0" w:space="0" w:color="auto"/>
        <w:bottom w:val="none" w:sz="0" w:space="0" w:color="auto"/>
        <w:right w:val="none" w:sz="0" w:space="0" w:color="auto"/>
      </w:divBdr>
      <w:divsChild>
        <w:div w:id="1925408276">
          <w:marLeft w:val="0"/>
          <w:marRight w:val="0"/>
          <w:marTop w:val="0"/>
          <w:marBottom w:val="0"/>
          <w:divBdr>
            <w:top w:val="none" w:sz="0" w:space="0" w:color="auto"/>
            <w:left w:val="none" w:sz="0" w:space="0" w:color="auto"/>
            <w:bottom w:val="none" w:sz="0" w:space="0" w:color="auto"/>
            <w:right w:val="none" w:sz="0" w:space="0" w:color="auto"/>
          </w:divBdr>
          <w:divsChild>
            <w:div w:id="645667928">
              <w:marLeft w:val="0"/>
              <w:marRight w:val="0"/>
              <w:marTop w:val="0"/>
              <w:marBottom w:val="0"/>
              <w:divBdr>
                <w:top w:val="none" w:sz="0" w:space="0" w:color="auto"/>
                <w:left w:val="none" w:sz="0" w:space="0" w:color="auto"/>
                <w:bottom w:val="none" w:sz="0" w:space="0" w:color="auto"/>
                <w:right w:val="none" w:sz="0" w:space="0" w:color="auto"/>
              </w:divBdr>
              <w:divsChild>
                <w:div w:id="1806853618">
                  <w:marLeft w:val="0"/>
                  <w:marRight w:val="0"/>
                  <w:marTop w:val="0"/>
                  <w:marBottom w:val="0"/>
                  <w:divBdr>
                    <w:top w:val="none" w:sz="0" w:space="0" w:color="auto"/>
                    <w:left w:val="none" w:sz="0" w:space="0" w:color="auto"/>
                    <w:bottom w:val="none" w:sz="0" w:space="0" w:color="auto"/>
                    <w:right w:val="none" w:sz="0" w:space="0" w:color="auto"/>
                  </w:divBdr>
                  <w:divsChild>
                    <w:div w:id="1348947473">
                      <w:marLeft w:val="0"/>
                      <w:marRight w:val="0"/>
                      <w:marTop w:val="0"/>
                      <w:marBottom w:val="0"/>
                      <w:divBdr>
                        <w:top w:val="none" w:sz="0" w:space="0" w:color="auto"/>
                        <w:left w:val="none" w:sz="0" w:space="0" w:color="auto"/>
                        <w:bottom w:val="none" w:sz="0" w:space="0" w:color="auto"/>
                        <w:right w:val="none" w:sz="0" w:space="0" w:color="auto"/>
                      </w:divBdr>
                    </w:div>
                    <w:div w:id="2106073341">
                      <w:marLeft w:val="0"/>
                      <w:marRight w:val="195"/>
                      <w:marTop w:val="0"/>
                      <w:marBottom w:val="0"/>
                      <w:divBdr>
                        <w:top w:val="none" w:sz="0" w:space="0" w:color="auto"/>
                        <w:left w:val="none" w:sz="0" w:space="0" w:color="auto"/>
                        <w:bottom w:val="none" w:sz="0" w:space="0" w:color="auto"/>
                        <w:right w:val="none" w:sz="0" w:space="0" w:color="auto"/>
                      </w:divBdr>
                    </w:div>
                    <w:div w:id="6566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9941">
          <w:marLeft w:val="0"/>
          <w:marRight w:val="0"/>
          <w:marTop w:val="0"/>
          <w:marBottom w:val="0"/>
          <w:divBdr>
            <w:top w:val="none" w:sz="0" w:space="0" w:color="auto"/>
            <w:left w:val="none" w:sz="0" w:space="0" w:color="auto"/>
            <w:bottom w:val="none" w:sz="0" w:space="0" w:color="auto"/>
            <w:right w:val="none" w:sz="0" w:space="0" w:color="auto"/>
          </w:divBdr>
          <w:divsChild>
            <w:div w:id="6053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6373">
      <w:bodyDiv w:val="1"/>
      <w:marLeft w:val="0"/>
      <w:marRight w:val="0"/>
      <w:marTop w:val="0"/>
      <w:marBottom w:val="0"/>
      <w:divBdr>
        <w:top w:val="none" w:sz="0" w:space="0" w:color="auto"/>
        <w:left w:val="none" w:sz="0" w:space="0" w:color="auto"/>
        <w:bottom w:val="none" w:sz="0" w:space="0" w:color="auto"/>
        <w:right w:val="none" w:sz="0" w:space="0" w:color="auto"/>
      </w:divBdr>
      <w:divsChild>
        <w:div w:id="1973362692">
          <w:marLeft w:val="0"/>
          <w:marRight w:val="0"/>
          <w:marTop w:val="0"/>
          <w:marBottom w:val="0"/>
          <w:divBdr>
            <w:top w:val="none" w:sz="0" w:space="0" w:color="auto"/>
            <w:left w:val="none" w:sz="0" w:space="0" w:color="auto"/>
            <w:bottom w:val="none" w:sz="0" w:space="0" w:color="auto"/>
            <w:right w:val="none" w:sz="0" w:space="0" w:color="auto"/>
          </w:divBdr>
        </w:div>
        <w:div w:id="1862740176">
          <w:marLeft w:val="0"/>
          <w:marRight w:val="0"/>
          <w:marTop w:val="0"/>
          <w:marBottom w:val="0"/>
          <w:divBdr>
            <w:top w:val="none" w:sz="0" w:space="0" w:color="auto"/>
            <w:left w:val="none" w:sz="0" w:space="0" w:color="auto"/>
            <w:bottom w:val="none" w:sz="0" w:space="0" w:color="auto"/>
            <w:right w:val="none" w:sz="0" w:space="0" w:color="auto"/>
          </w:divBdr>
          <w:divsChild>
            <w:div w:id="13139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78036">
      <w:bodyDiv w:val="1"/>
      <w:marLeft w:val="0"/>
      <w:marRight w:val="0"/>
      <w:marTop w:val="0"/>
      <w:marBottom w:val="0"/>
      <w:divBdr>
        <w:top w:val="none" w:sz="0" w:space="0" w:color="auto"/>
        <w:left w:val="none" w:sz="0" w:space="0" w:color="auto"/>
        <w:bottom w:val="none" w:sz="0" w:space="0" w:color="auto"/>
        <w:right w:val="none" w:sz="0" w:space="0" w:color="auto"/>
      </w:divBdr>
    </w:div>
    <w:div w:id="1694303914">
      <w:bodyDiv w:val="1"/>
      <w:marLeft w:val="0"/>
      <w:marRight w:val="0"/>
      <w:marTop w:val="0"/>
      <w:marBottom w:val="0"/>
      <w:divBdr>
        <w:top w:val="none" w:sz="0" w:space="0" w:color="auto"/>
        <w:left w:val="none" w:sz="0" w:space="0" w:color="auto"/>
        <w:bottom w:val="none" w:sz="0" w:space="0" w:color="auto"/>
        <w:right w:val="none" w:sz="0" w:space="0" w:color="auto"/>
      </w:divBdr>
    </w:div>
    <w:div w:id="1923876592">
      <w:bodyDiv w:val="1"/>
      <w:marLeft w:val="0"/>
      <w:marRight w:val="0"/>
      <w:marTop w:val="0"/>
      <w:marBottom w:val="0"/>
      <w:divBdr>
        <w:top w:val="none" w:sz="0" w:space="0" w:color="auto"/>
        <w:left w:val="none" w:sz="0" w:space="0" w:color="auto"/>
        <w:bottom w:val="none" w:sz="0" w:space="0" w:color="auto"/>
        <w:right w:val="none" w:sz="0" w:space="0" w:color="auto"/>
      </w:divBdr>
    </w:div>
    <w:div w:id="1931549262">
      <w:bodyDiv w:val="1"/>
      <w:marLeft w:val="0"/>
      <w:marRight w:val="0"/>
      <w:marTop w:val="0"/>
      <w:marBottom w:val="0"/>
      <w:divBdr>
        <w:top w:val="none" w:sz="0" w:space="0" w:color="auto"/>
        <w:left w:val="none" w:sz="0" w:space="0" w:color="auto"/>
        <w:bottom w:val="none" w:sz="0" w:space="0" w:color="auto"/>
        <w:right w:val="none" w:sz="0" w:space="0" w:color="auto"/>
      </w:divBdr>
    </w:div>
    <w:div w:id="21113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24</cp:revision>
  <cp:lastPrinted>2024-03-12T13:53:00Z</cp:lastPrinted>
  <dcterms:created xsi:type="dcterms:W3CDTF">2023-09-18T10:17:00Z</dcterms:created>
  <dcterms:modified xsi:type="dcterms:W3CDTF">2024-04-09T16:45:00Z</dcterms:modified>
</cp:coreProperties>
</file>